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7" w:rsidRPr="006F2C14" w:rsidRDefault="000F4874" w:rsidP="00EB56B1">
      <w:pPr>
        <w:pStyle w:val="a4"/>
        <w:spacing w:afterLines="100"/>
        <w:jc w:val="center"/>
        <w:rPr>
          <w:rFonts w:ascii="微软雅黑" w:eastAsia="微软雅黑" w:hAnsi="微软雅黑"/>
          <w:b/>
          <w:sz w:val="30"/>
          <w:szCs w:val="30"/>
        </w:rPr>
      </w:pPr>
      <w:r w:rsidRPr="006F2C14">
        <w:rPr>
          <w:rFonts w:ascii="微软雅黑" w:eastAsia="微软雅黑" w:hAnsi="微软雅黑" w:hint="eastAsia"/>
          <w:b/>
          <w:sz w:val="30"/>
          <w:szCs w:val="30"/>
        </w:rPr>
        <w:t>南京医科大学</w:t>
      </w:r>
      <w:r w:rsidR="00AA7E48" w:rsidRPr="006F2C14">
        <w:rPr>
          <w:rFonts w:ascii="微软雅黑" w:eastAsia="微软雅黑" w:hAnsi="微软雅黑" w:hint="eastAsia"/>
          <w:b/>
          <w:sz w:val="30"/>
          <w:szCs w:val="30"/>
        </w:rPr>
        <w:t>博士</w:t>
      </w:r>
      <w:r w:rsidR="006B4347" w:rsidRPr="006F2C14">
        <w:rPr>
          <w:rFonts w:ascii="微软雅黑" w:eastAsia="微软雅黑" w:hAnsi="微软雅黑" w:hint="eastAsia"/>
          <w:b/>
          <w:sz w:val="30"/>
          <w:szCs w:val="30"/>
        </w:rPr>
        <w:t>研究生中期考核</w:t>
      </w:r>
      <w:r w:rsidR="00D53F13" w:rsidRPr="006F2C14">
        <w:rPr>
          <w:rFonts w:ascii="微软雅黑" w:eastAsia="微软雅黑" w:hAnsi="微软雅黑" w:hint="eastAsia"/>
          <w:b/>
          <w:sz w:val="30"/>
          <w:szCs w:val="30"/>
        </w:rPr>
        <w:t>答辩</w:t>
      </w:r>
      <w:r w:rsidR="006B4347" w:rsidRPr="006F2C14">
        <w:rPr>
          <w:rFonts w:ascii="微软雅黑" w:eastAsia="微软雅黑" w:hAnsi="微软雅黑" w:hint="eastAsia"/>
          <w:b/>
          <w:sz w:val="30"/>
          <w:szCs w:val="30"/>
        </w:rPr>
        <w:t>评分表</w:t>
      </w:r>
    </w:p>
    <w:p w:rsidR="00996F5B" w:rsidRPr="006F2C14" w:rsidRDefault="00996F5B" w:rsidP="00EB56B1">
      <w:pPr>
        <w:pStyle w:val="a4"/>
        <w:spacing w:afterLines="50"/>
        <w:jc w:val="left"/>
        <w:rPr>
          <w:rFonts w:asciiTheme="minorEastAsia" w:eastAsiaTheme="minorEastAsia" w:hAnsiTheme="minorEastAsia"/>
          <w:szCs w:val="24"/>
        </w:rPr>
      </w:pPr>
      <w:r w:rsidRPr="006F2C14">
        <w:rPr>
          <w:rFonts w:asciiTheme="minorEastAsia" w:eastAsiaTheme="minorEastAsia" w:hAnsiTheme="minorEastAsia" w:hint="eastAsia"/>
          <w:szCs w:val="24"/>
        </w:rPr>
        <w:t>研究生姓名：</w:t>
      </w:r>
      <w:r w:rsidR="006F2C14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          </w:t>
      </w:r>
      <w:r w:rsidR="006F2C14">
        <w:rPr>
          <w:rFonts w:asciiTheme="minorEastAsia" w:eastAsiaTheme="minorEastAsia" w:hAnsiTheme="minorEastAsia" w:hint="eastAsia"/>
          <w:szCs w:val="24"/>
        </w:rPr>
        <w:t xml:space="preserve">  </w:t>
      </w:r>
      <w:r w:rsidR="00D53F13" w:rsidRPr="006F2C14">
        <w:rPr>
          <w:rFonts w:asciiTheme="minorEastAsia" w:eastAsiaTheme="minorEastAsia" w:hAnsiTheme="minorEastAsia" w:hint="eastAsia"/>
          <w:szCs w:val="24"/>
        </w:rPr>
        <w:t>学号：</w:t>
      </w:r>
      <w:r w:rsidR="006F2C14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          </w:t>
      </w:r>
      <w:r w:rsidR="00D53F13" w:rsidRPr="006F2C14">
        <w:rPr>
          <w:rFonts w:asciiTheme="minorEastAsia" w:eastAsiaTheme="minorEastAsia" w:hAnsiTheme="minorEastAsia" w:hint="eastAsia"/>
          <w:szCs w:val="24"/>
        </w:rPr>
        <w:t xml:space="preserve">    </w:t>
      </w:r>
      <w:r w:rsidRPr="006F2C14">
        <w:rPr>
          <w:rFonts w:asciiTheme="minorEastAsia" w:eastAsiaTheme="minorEastAsia" w:hAnsiTheme="minorEastAsia" w:hint="eastAsia"/>
          <w:szCs w:val="24"/>
        </w:rPr>
        <w:t>专业：</w:t>
      </w:r>
      <w:r w:rsidR="00D53F13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     </w:t>
      </w:r>
      <w:r w:rsidR="006F2C14">
        <w:rPr>
          <w:rFonts w:asciiTheme="minorEastAsia" w:eastAsiaTheme="minorEastAsia" w:hAnsiTheme="minorEastAsia" w:hint="eastAsia"/>
          <w:szCs w:val="24"/>
          <w:u w:val="single"/>
        </w:rPr>
        <w:t xml:space="preserve">     </w:t>
      </w:r>
      <w:r w:rsidR="00D53F13" w:rsidRPr="006F2C14">
        <w:rPr>
          <w:rFonts w:asciiTheme="minorEastAsia" w:eastAsiaTheme="minorEastAsia" w:hAnsiTheme="minorEastAsia" w:hint="eastAsia"/>
          <w:szCs w:val="24"/>
          <w:u w:val="single"/>
        </w:rPr>
        <w:t xml:space="preserve">  </w:t>
      </w:r>
      <w:r w:rsidR="006F2C14">
        <w:rPr>
          <w:rFonts w:asciiTheme="minorEastAsia" w:eastAsiaTheme="minorEastAsia" w:hAnsiTheme="minorEastAsia" w:hint="eastAsia"/>
          <w:szCs w:val="24"/>
        </w:rPr>
        <w:t xml:space="preserve"> </w:t>
      </w:r>
      <w:r w:rsidR="00D53F13" w:rsidRPr="006F2C14">
        <w:rPr>
          <w:rFonts w:asciiTheme="minorEastAsia" w:eastAsiaTheme="minorEastAsia" w:hAnsiTheme="minorEastAsia" w:hint="eastAsia"/>
          <w:szCs w:val="24"/>
        </w:rPr>
        <w:t xml:space="preserve"> 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630"/>
        <w:gridCol w:w="5285"/>
        <w:gridCol w:w="1423"/>
      </w:tblGrid>
      <w:tr w:rsidR="006B4347" w:rsidRPr="006F2C14" w:rsidTr="006F2C14">
        <w:trPr>
          <w:trHeight w:val="677"/>
          <w:jc w:val="center"/>
        </w:trPr>
        <w:tc>
          <w:tcPr>
            <w:tcW w:w="1862" w:type="dxa"/>
            <w:vAlign w:val="center"/>
          </w:tcPr>
          <w:p w:rsidR="006B4347" w:rsidRPr="006F2C14" w:rsidRDefault="006B4347" w:rsidP="006F2C14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评议项目</w:t>
            </w:r>
          </w:p>
        </w:tc>
        <w:tc>
          <w:tcPr>
            <w:tcW w:w="630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权重</w:t>
            </w:r>
          </w:p>
        </w:tc>
        <w:tc>
          <w:tcPr>
            <w:tcW w:w="5285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评分标准</w:t>
            </w:r>
          </w:p>
        </w:tc>
        <w:tc>
          <w:tcPr>
            <w:tcW w:w="1423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6F2C1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具体得分</w:t>
            </w:r>
          </w:p>
        </w:tc>
      </w:tr>
      <w:tr w:rsidR="006B4347" w:rsidRPr="006F2C14" w:rsidTr="006F2C14">
        <w:trPr>
          <w:trHeight w:val="2196"/>
          <w:jc w:val="center"/>
        </w:trPr>
        <w:tc>
          <w:tcPr>
            <w:tcW w:w="1862" w:type="dxa"/>
            <w:vAlign w:val="center"/>
          </w:tcPr>
          <w:p w:rsidR="00D824EB" w:rsidRPr="006F2C14" w:rsidRDefault="00D824EB" w:rsidP="00D53F13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选题概述、</w:t>
            </w:r>
            <w:r w:rsidR="00C24CB8" w:rsidRPr="006F2C14">
              <w:rPr>
                <w:rFonts w:asciiTheme="minorEastAsia" w:eastAsiaTheme="minorEastAsia" w:hAnsiTheme="minorEastAsia" w:hint="eastAsia"/>
                <w:szCs w:val="24"/>
              </w:rPr>
              <w:t>研究内容</w:t>
            </w:r>
            <w:r w:rsidRPr="006F2C14">
              <w:rPr>
                <w:rFonts w:asciiTheme="minorEastAsia" w:eastAsiaTheme="minorEastAsia" w:hAnsiTheme="minorEastAsia" w:hint="eastAsia"/>
                <w:szCs w:val="24"/>
              </w:rPr>
              <w:t>科学性和创新性</w:t>
            </w:r>
          </w:p>
          <w:p w:rsidR="006B4347" w:rsidRPr="006F2C14" w:rsidRDefault="006B4347" w:rsidP="00D53F13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（A）</w:t>
            </w:r>
          </w:p>
        </w:tc>
        <w:tc>
          <w:tcPr>
            <w:tcW w:w="630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20</w:t>
            </w:r>
          </w:p>
        </w:tc>
        <w:tc>
          <w:tcPr>
            <w:tcW w:w="5285" w:type="dxa"/>
            <w:vAlign w:val="center"/>
          </w:tcPr>
          <w:p w:rsidR="00D824EB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以上：选题有重要的理论意义和实用价值，阅读广泛，综述全面，掌握国内外动态；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研究内容有较强的科学性和创新性；</w:t>
            </w:r>
            <w:r w:rsidR="00EB56B1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专业学位能紧密结合临床实践选题，开展临床科研工作；</w:t>
            </w:r>
          </w:p>
          <w:p w:rsidR="00D824EB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分：选题有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一定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的理论意义和实用价值，阅读较广泛，综述较全面，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了解国内外动态；研究内容有一定的科学性和创新性；</w:t>
            </w:r>
            <w:r w:rsidR="00EB56B1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专业学位能结合临床实践选题，开展临床科研工作；</w:t>
            </w:r>
          </w:p>
          <w:p w:rsidR="006B4347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以下：选题欠佳，阅读量不足，综述不够全面，不了解国内外动态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；研究内容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科学性较差，缺乏创新性。</w:t>
            </w:r>
          </w:p>
        </w:tc>
        <w:tc>
          <w:tcPr>
            <w:tcW w:w="1423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6F2C14">
        <w:trPr>
          <w:trHeight w:val="1320"/>
          <w:jc w:val="center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D824EB" w:rsidRPr="006F2C14" w:rsidRDefault="000A32C7" w:rsidP="000A32C7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实验设计合理性及汇报表达情况</w:t>
            </w:r>
          </w:p>
          <w:p w:rsidR="006B4347" w:rsidRPr="006F2C14" w:rsidRDefault="000A32C7" w:rsidP="000A32C7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</w:t>
            </w:r>
            <w:r w:rsidRPr="006F2C14">
              <w:rPr>
                <w:rFonts w:asciiTheme="minorEastAsia" w:eastAsiaTheme="minorEastAsia" w:hAnsiTheme="minorEastAsia" w:hint="eastAsia"/>
                <w:szCs w:val="24"/>
              </w:rPr>
              <w:t>B</w:t>
            </w:r>
            <w:r w:rsidRPr="006F2C14">
              <w:rPr>
                <w:rFonts w:asciiTheme="minorEastAsia" w:eastAsiaTheme="minorEastAsia" w:hAnsiTheme="minorEastAsia"/>
                <w:szCs w:val="24"/>
              </w:rPr>
              <w:t>）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B4347" w:rsidRPr="006F2C14" w:rsidRDefault="000A32C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15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:rsidR="000A32C7" w:rsidRPr="006F2C14" w:rsidRDefault="000A32C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13分及以上：设计合理，方法可靠，条理性好，思路清楚；</w:t>
            </w:r>
          </w:p>
          <w:p w:rsidR="000A32C7" w:rsidRPr="006F2C14" w:rsidRDefault="000A32C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10-12分：实验设计基本合理，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方法一般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，思路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较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清楚；</w:t>
            </w:r>
          </w:p>
          <w:p w:rsidR="006B4347" w:rsidRPr="006F2C14" w:rsidRDefault="000A32C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9分及以下：实验设计不合理，需重新设计，思路混乱。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6F2C14">
        <w:trPr>
          <w:trHeight w:val="2487"/>
          <w:jc w:val="center"/>
        </w:trPr>
        <w:tc>
          <w:tcPr>
            <w:tcW w:w="1862" w:type="dxa"/>
            <w:vAlign w:val="center"/>
          </w:tcPr>
          <w:p w:rsidR="00D824EB" w:rsidRPr="006F2C14" w:rsidRDefault="00D824EB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课题进展</w:t>
            </w:r>
          </w:p>
          <w:p w:rsidR="006B4347" w:rsidRPr="006F2C14" w:rsidRDefault="00D824EB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（C）</w:t>
            </w:r>
          </w:p>
        </w:tc>
        <w:tc>
          <w:tcPr>
            <w:tcW w:w="630" w:type="dxa"/>
            <w:vAlign w:val="center"/>
          </w:tcPr>
          <w:p w:rsidR="006B4347" w:rsidRPr="006F2C14" w:rsidRDefault="00C24CB8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40</w:t>
            </w:r>
          </w:p>
        </w:tc>
        <w:tc>
          <w:tcPr>
            <w:tcW w:w="5285" w:type="dxa"/>
            <w:vAlign w:val="center"/>
          </w:tcPr>
          <w:p w:rsidR="00C24CB8" w:rsidRPr="006F2C14" w:rsidRDefault="00AA7E4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="00C24CB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分及以上：按照开题报告的进度开展科研工作，已取得阶段性成果，研究条件有良好保障，可以按期完成学位论文；</w:t>
            </w:r>
          </w:p>
          <w:p w:rsidR="00C24CB8" w:rsidRPr="006F2C14" w:rsidRDefault="00C24CB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分：基本按照开题报告的进度开展科研工作，已进行预实验并取得一定实验结果，研究条件有较好保障，按期完成学位论文可能性很大；</w:t>
            </w:r>
          </w:p>
          <w:p w:rsidR="006B4347" w:rsidRPr="006F2C14" w:rsidRDefault="00C24CB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分及以下：没有按照开题报告的进度开展工作，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实施方案需调整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，研究条件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没有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保障，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不能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按期完成学位论文。</w:t>
            </w:r>
          </w:p>
        </w:tc>
        <w:tc>
          <w:tcPr>
            <w:tcW w:w="1423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6F2C14">
        <w:trPr>
          <w:trHeight w:val="1828"/>
          <w:jc w:val="center"/>
        </w:trPr>
        <w:tc>
          <w:tcPr>
            <w:tcW w:w="1862" w:type="dxa"/>
            <w:vAlign w:val="center"/>
          </w:tcPr>
          <w:p w:rsidR="00D824EB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预期研究成果</w:t>
            </w:r>
          </w:p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（D）</w:t>
            </w:r>
          </w:p>
        </w:tc>
        <w:tc>
          <w:tcPr>
            <w:tcW w:w="630" w:type="dxa"/>
            <w:vAlign w:val="center"/>
          </w:tcPr>
          <w:p w:rsidR="006B4347" w:rsidRPr="006F2C14" w:rsidRDefault="00C24CB8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15</w:t>
            </w:r>
          </w:p>
        </w:tc>
        <w:tc>
          <w:tcPr>
            <w:tcW w:w="5285" w:type="dxa"/>
            <w:vAlign w:val="center"/>
          </w:tcPr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以上：通过认真努力工作，可以有较强应用价值，或达到国内先进水平，完成较高质量的论文；</w:t>
            </w:r>
          </w:p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-1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分：通过在读期间的研究工作，能做出积极成果，完成规定要求的论文；</w:t>
            </w:r>
          </w:p>
          <w:p w:rsidR="006B4347" w:rsidRPr="006F2C14" w:rsidRDefault="00AA7E48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以下：无法预见有意义的研究成果，论文质量差。</w:t>
            </w:r>
          </w:p>
        </w:tc>
        <w:tc>
          <w:tcPr>
            <w:tcW w:w="1423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6F2C14">
        <w:trPr>
          <w:trHeight w:val="1557"/>
          <w:jc w:val="center"/>
        </w:trPr>
        <w:tc>
          <w:tcPr>
            <w:tcW w:w="1862" w:type="dxa"/>
            <w:vAlign w:val="center"/>
          </w:tcPr>
          <w:p w:rsidR="00D824EB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基础理论与专门知识</w:t>
            </w:r>
          </w:p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（E）</w:t>
            </w:r>
          </w:p>
        </w:tc>
        <w:tc>
          <w:tcPr>
            <w:tcW w:w="630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/>
                <w:szCs w:val="24"/>
              </w:rPr>
              <w:t>10</w:t>
            </w:r>
          </w:p>
        </w:tc>
        <w:tc>
          <w:tcPr>
            <w:tcW w:w="5285" w:type="dxa"/>
            <w:vAlign w:val="center"/>
          </w:tcPr>
          <w:p w:rsidR="006B4347" w:rsidRPr="006F2C14" w:rsidRDefault="00D824EB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8.5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="006B4347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以上：较好掌握坚实宽广的基础理论和系统深入的专门知识；</w:t>
            </w:r>
          </w:p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分：一般地掌握基础理论和系统的专门知识；</w:t>
            </w:r>
          </w:p>
          <w:p w:rsidR="006B4347" w:rsidRPr="006F2C14" w:rsidRDefault="006B4347" w:rsidP="006F2C14">
            <w:pPr>
              <w:pStyle w:val="a4"/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6分</w:t>
            </w:r>
            <w:r w:rsidR="00D824EB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及</w:t>
            </w:r>
            <w:r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以下：基础理论不够坚实、专门知识不够系统深入</w:t>
            </w:r>
            <w:r w:rsidR="00AA7E48" w:rsidRPr="006F2C1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1423" w:type="dxa"/>
            <w:vAlign w:val="center"/>
          </w:tcPr>
          <w:p w:rsidR="006B4347" w:rsidRPr="006F2C14" w:rsidRDefault="006B4347" w:rsidP="00C24CB8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B4347" w:rsidRPr="006F2C14" w:rsidTr="006F2C14">
        <w:trPr>
          <w:cantSplit/>
          <w:trHeight w:val="594"/>
          <w:jc w:val="center"/>
        </w:trPr>
        <w:tc>
          <w:tcPr>
            <w:tcW w:w="1862" w:type="dxa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F2C14">
              <w:rPr>
                <w:rFonts w:asciiTheme="minorEastAsia" w:eastAsiaTheme="minorEastAsia" w:hAnsiTheme="minorEastAsia" w:hint="eastAsia"/>
                <w:szCs w:val="24"/>
              </w:rPr>
              <w:t>总分</w:t>
            </w:r>
          </w:p>
        </w:tc>
        <w:tc>
          <w:tcPr>
            <w:tcW w:w="7338" w:type="dxa"/>
            <w:gridSpan w:val="3"/>
            <w:vAlign w:val="center"/>
          </w:tcPr>
          <w:p w:rsidR="006B4347" w:rsidRPr="006F2C14" w:rsidRDefault="006B4347" w:rsidP="00C84942">
            <w:pPr>
              <w:pStyle w:val="a4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6B4347" w:rsidRPr="006F2C14" w:rsidRDefault="006B434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B4347" w:rsidRDefault="006B4347" w:rsidP="006F2C14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F2C14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="006F2C14">
        <w:rPr>
          <w:rFonts w:asciiTheme="minorEastAsia" w:eastAsiaTheme="minorEastAsia" w:hAnsiTheme="minorEastAsia" w:hint="eastAsia"/>
          <w:sz w:val="24"/>
          <w:szCs w:val="24"/>
        </w:rPr>
        <w:t>考核小组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专家签名：</w:t>
      </w:r>
      <w:r w:rsidRPr="006F2C14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</w:t>
      </w:r>
    </w:p>
    <w:p w:rsidR="006F2C14" w:rsidRPr="006F2C14" w:rsidRDefault="006F2C14" w:rsidP="006F2C14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F2C14"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Pr="006F2C1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6F2C14" w:rsidRPr="006F2C14" w:rsidSect="002E66F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68" w:rsidRDefault="00D03768" w:rsidP="00895728">
      <w:r>
        <w:separator/>
      </w:r>
    </w:p>
  </w:endnote>
  <w:endnote w:type="continuationSeparator" w:id="0">
    <w:p w:rsidR="00D03768" w:rsidRDefault="00D03768" w:rsidP="0089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68" w:rsidRDefault="00D03768" w:rsidP="00895728">
      <w:r>
        <w:separator/>
      </w:r>
    </w:p>
  </w:footnote>
  <w:footnote w:type="continuationSeparator" w:id="0">
    <w:p w:rsidR="00D03768" w:rsidRDefault="00D03768" w:rsidP="00895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84942"/>
    <w:rsid w:val="000A32C7"/>
    <w:rsid w:val="000C6BA6"/>
    <w:rsid w:val="000F4874"/>
    <w:rsid w:val="002E3D7A"/>
    <w:rsid w:val="002E66F3"/>
    <w:rsid w:val="003D664F"/>
    <w:rsid w:val="004E4AC9"/>
    <w:rsid w:val="006B4347"/>
    <w:rsid w:val="006F2C14"/>
    <w:rsid w:val="00895728"/>
    <w:rsid w:val="008B2FEB"/>
    <w:rsid w:val="008D1DA9"/>
    <w:rsid w:val="00996F5B"/>
    <w:rsid w:val="00AA7E48"/>
    <w:rsid w:val="00C24CB8"/>
    <w:rsid w:val="00C84942"/>
    <w:rsid w:val="00C87C9B"/>
    <w:rsid w:val="00D03768"/>
    <w:rsid w:val="00D53F13"/>
    <w:rsid w:val="00D824EB"/>
    <w:rsid w:val="00E833F6"/>
    <w:rsid w:val="00E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6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6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ody Text"/>
    <w:basedOn w:val="a"/>
    <w:rsid w:val="002E66F3"/>
    <w:rPr>
      <w:sz w:val="24"/>
    </w:rPr>
  </w:style>
  <w:style w:type="paragraph" w:styleId="a5">
    <w:name w:val="header"/>
    <w:basedOn w:val="a"/>
    <w:link w:val="Char"/>
    <w:rsid w:val="0089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57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143</Words>
  <Characters>821</Characters>
  <Application>Microsoft Office Word</Application>
  <DocSecurity>0</DocSecurity>
  <Lines>6</Lines>
  <Paragraphs>1</Paragraphs>
  <ScaleCrop>false</ScaleCrop>
  <Company>yjsc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南京医科大学博士研究生中期考核评分表</dc:title>
  <dc:creator>cy</dc:creator>
  <cp:lastModifiedBy>User</cp:lastModifiedBy>
  <cp:revision>5</cp:revision>
  <cp:lastPrinted>2007-12-03T06:09:00Z</cp:lastPrinted>
  <dcterms:created xsi:type="dcterms:W3CDTF">2017-12-11T05:05:00Z</dcterms:created>
  <dcterms:modified xsi:type="dcterms:W3CDTF">2017-12-11T09:54:00Z</dcterms:modified>
</cp:coreProperties>
</file>