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</w:t>
      </w:r>
      <w:r>
        <w:rPr>
          <w:rFonts w:asciiTheme="minorEastAsia" w:hAnsiTheme="minorEastAsia"/>
          <w:b/>
          <w:sz w:val="36"/>
          <w:szCs w:val="36"/>
        </w:rPr>
        <w:t xml:space="preserve">    </w:t>
      </w:r>
      <w:r>
        <w:rPr>
          <w:rFonts w:hint="eastAsia" w:asciiTheme="minorEastAsia" w:hAnsiTheme="minorEastAsia"/>
          <w:b/>
          <w:sz w:val="36"/>
          <w:szCs w:val="36"/>
        </w:rPr>
        <w:t>-20</w:t>
      </w:r>
      <w:r>
        <w:rPr>
          <w:rFonts w:asciiTheme="minorEastAsia" w:hAnsiTheme="minorEastAsia"/>
          <w:b/>
          <w:sz w:val="36"/>
          <w:szCs w:val="36"/>
        </w:rPr>
        <w:t xml:space="preserve">    </w:t>
      </w:r>
      <w:r>
        <w:rPr>
          <w:rFonts w:hint="eastAsia" w:asciiTheme="minorEastAsia" w:hAnsiTheme="minorEastAsia"/>
          <w:b/>
          <w:sz w:val="36"/>
          <w:szCs w:val="36"/>
        </w:rPr>
        <w:t xml:space="preserve">学年第 </w:t>
      </w:r>
      <w:r>
        <w:rPr>
          <w:rFonts w:asciiTheme="minorEastAsia" w:hAnsiTheme="minorEastAsia"/>
          <w:b/>
          <w:sz w:val="36"/>
          <w:szCs w:val="36"/>
        </w:rPr>
        <w:t xml:space="preserve">  </w:t>
      </w:r>
      <w:r>
        <w:rPr>
          <w:rFonts w:hint="eastAsia" w:asciiTheme="minorEastAsia" w:hAnsiTheme="minorEastAsia"/>
          <w:b/>
          <w:sz w:val="36"/>
          <w:szCs w:val="36"/>
        </w:rPr>
        <w:t>学期重修申请表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4"/>
        <w:tblW w:w="9288" w:type="dxa"/>
        <w:jc w:val="center"/>
        <w:tblInd w:w="-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058"/>
        <w:gridCol w:w="1"/>
        <w:gridCol w:w="810"/>
        <w:gridCol w:w="1"/>
        <w:gridCol w:w="1180"/>
        <w:gridCol w:w="1612"/>
        <w:gridCol w:w="199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4050" w:type="dxa"/>
            <w:gridSpan w:val="5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所在学院</w:t>
            </w:r>
          </w:p>
        </w:tc>
        <w:tc>
          <w:tcPr>
            <w:tcW w:w="7655" w:type="dxa"/>
            <w:gridSpan w:val="7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年级专业</w:t>
            </w:r>
          </w:p>
        </w:tc>
        <w:tc>
          <w:tcPr>
            <w:tcW w:w="7655" w:type="dxa"/>
            <w:gridSpan w:val="7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导师姓名</w:t>
            </w:r>
          </w:p>
        </w:tc>
        <w:tc>
          <w:tcPr>
            <w:tcW w:w="7655" w:type="dxa"/>
            <w:gridSpan w:val="7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7655" w:type="dxa"/>
            <w:gridSpan w:val="7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课程名称1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学分</w:t>
            </w:r>
          </w:p>
        </w:tc>
        <w:tc>
          <w:tcPr>
            <w:tcW w:w="118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重修次数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课程名称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058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学分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重修次数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课程名称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058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学分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重修次数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课程名称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058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学分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重修次数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课程名称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058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学分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重修次数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注：</w:t>
      </w:r>
    </w:p>
    <w:p>
      <w:pPr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1、原则上仅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val="en-US" w:eastAsia="zh-CN"/>
        </w:rPr>
        <w:t>课程不及格者可以申请重修；</w:t>
      </w:r>
    </w:p>
    <w:p>
      <w:pP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/>
          <w:sz w:val="32"/>
          <w:szCs w:val="32"/>
          <w:lang w:eastAsia="zh-CN"/>
        </w:rPr>
        <w:t>申请重修的同学一定要参加课程的授课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+SPOC(如有)，仅参加考试没有最终成绩。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0"/>
    <w:rsid w:val="00086900"/>
    <w:rsid w:val="00131166"/>
    <w:rsid w:val="001C54E8"/>
    <w:rsid w:val="004E0AAC"/>
    <w:rsid w:val="005343E4"/>
    <w:rsid w:val="00800C9A"/>
    <w:rsid w:val="00811FC0"/>
    <w:rsid w:val="00FA0680"/>
    <w:rsid w:val="4316348E"/>
    <w:rsid w:val="56BC16F8"/>
    <w:rsid w:val="6FD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3</TotalTime>
  <ScaleCrop>false</ScaleCrop>
  <LinksUpToDate>false</LinksUpToDate>
  <CharactersWithSpaces>178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2016-09-22T08:18:00Z</dcterms:created>
  <dc:creator>dell</dc:creator>
  <cp:lastModifiedBy>dell</cp:lastModifiedBy>
  <dcterms:modified xsi:type="dcterms:W3CDTF">2018-06-28T07:11:10Z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